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SOLICITUD DE UNIFORMES DE TRABAJO</w:t>
      </w:r>
    </w:p>
    <w:p/>
    <w:p>
      <w:r>
        <w:rPr>
          <w:b/>
          <w:sz w:val="20"/>
        </w:rPr>
        <w:t>Datos del Empleado :</w:t>
      </w:r>
    </w:p>
    <w:p>
      <w:r>
        <w:rPr>
          <w:b w:val="0"/>
          <w:sz w:val="20"/>
        </w:rPr>
        <w:t>Nombre y Apellidos : _________________________________________________</w:t>
      </w:r>
    </w:p>
    <w:p>
      <w:r>
        <w:rPr>
          <w:b w:val="0"/>
          <w:sz w:val="20"/>
        </w:rPr>
        <w:t>DNI/NIE : ____________________________________________________________</w:t>
      </w:r>
    </w:p>
    <w:p>
      <w:r>
        <w:rPr>
          <w:b w:val="0"/>
          <w:sz w:val="20"/>
        </w:rPr>
        <w:t>Departamento : _______________________________________________________</w:t>
      </w:r>
    </w:p>
    <w:p>
      <w:r>
        <w:rPr>
          <w:b w:val="0"/>
          <w:sz w:val="20"/>
        </w:rPr>
        <w:t>Cargo : ______________________________________________________________</w:t>
      </w:r>
    </w:p>
    <w:p>
      <w:r>
        <w:rPr>
          <w:b w:val="0"/>
          <w:sz w:val="20"/>
        </w:rPr>
        <w:t>Teléfono de contacto : ________________________________________________</w:t>
      </w:r>
    </w:p>
    <w:p/>
    <w:p>
      <w:r>
        <w:rPr>
          <w:b/>
          <w:sz w:val="20"/>
        </w:rPr>
        <w:t>Detalle de Uniformes Solicitados :</w:t>
      </w:r>
    </w:p>
    <w:p>
      <w:r>
        <w:rPr>
          <w:b w:val="0"/>
          <w:sz w:val="20"/>
        </w:rPr>
        <w:t>Tipo de uniforme : ____________________________________________________</w:t>
      </w:r>
    </w:p>
    <w:p>
      <w:r>
        <w:rPr>
          <w:b w:val="0"/>
          <w:sz w:val="20"/>
        </w:rPr>
        <w:t>Cantidad solicitada : _________________________________________________</w:t>
      </w:r>
    </w:p>
    <w:p>
      <w:r>
        <w:rPr>
          <w:b w:val="0"/>
          <w:sz w:val="20"/>
        </w:rPr>
        <w:t>Talla : ______________________________________________________________</w:t>
      </w:r>
    </w:p>
    <w:p>
      <w:r>
        <w:rPr>
          <w:b w:val="0"/>
          <w:sz w:val="20"/>
        </w:rPr>
        <w:t>Observaciones : ______________________________________________________</w:t>
      </w:r>
    </w:p>
    <w:p/>
    <w:p>
      <w:r>
        <w:rPr>
          <w:b/>
          <w:sz w:val="20"/>
        </w:rPr>
        <w:t>Cláusula 1 – Objeto de la solicitud</w:t>
      </w:r>
    </w:p>
    <w:p>
      <w:r>
        <w:rPr>
          <w:b w:val="0"/>
          <w:sz w:val="20"/>
        </w:rPr>
        <w:t>El empleado solicita la entrega del uniforme de trabajo detallado, conforme a las necesidades derivadas de su puesto y funciones asignadas. La empresa se compromete a facilitar dichos elementos para el correcto desempeño laboral y cumplimiento de las normativas internas.</w:t>
      </w:r>
    </w:p>
    <w:p/>
    <w:p>
      <w:r>
        <w:rPr>
          <w:b/>
          <w:sz w:val="20"/>
        </w:rPr>
        <w:t>Cláusula 2 – Uso y cuidado del uniforme</w:t>
      </w:r>
    </w:p>
    <w:p>
      <w:r>
        <w:rPr>
          <w:b w:val="0"/>
          <w:sz w:val="20"/>
        </w:rPr>
        <w:t>El empleado se obliga a hacer un uso adecuado y mantener en buen estado el uniforme entregado, destinándolo exclusivamente al desempeño de sus funciones laborales. En caso de pérdida, deterioro o mal uso, podrá ser requerido a reponer o reparar el uniforme conforme a la normativa vigente.</w:t>
      </w:r>
    </w:p>
    <w:p/>
    <w:p>
      <w:r>
        <w:rPr>
          <w:b/>
          <w:sz w:val="20"/>
        </w:rPr>
        <w:t>Cláusula 3 – Responsabilidad y devolución</w:t>
      </w:r>
    </w:p>
    <w:p>
      <w:r>
        <w:rPr>
          <w:b w:val="0"/>
          <w:sz w:val="20"/>
        </w:rPr>
        <w:t>El uniforme permanece en todo momento como propiedad de la empresa. Al finalizar la relación laboral o cuando así sea requerido, el empleado deberá devolver el uniforme en condiciones razonables de uso. En caso contrario, podrá aplicarse la compensación económica correspondiente según lo establecido por la empresa y la legislación aplicable.</w:t>
      </w:r>
    </w:p>
    <w:p/>
    <w:p>
      <w:r>
        <w:rPr>
          <w:b/>
          <w:sz w:val="20"/>
        </w:rPr>
        <w:t>Cláusula 4 – Protección de datos</w:t>
      </w:r>
    </w:p>
    <w:p>
      <w:r>
        <w:rPr>
          <w:b w:val="0"/>
          <w:sz w:val="20"/>
        </w:rPr>
        <w:t>Los datos personales facilitados en esta solicitud serán tratados conforme a la normativa vigente en materia de protección de datos, con la única finalidad de gestionar la entrega y mantenimiento del uniforme de trabajo.</w:t>
      </w:r>
    </w:p>
    <w:p/>
    <w:p>
      <w:r>
        <w:rPr>
          <w:b/>
          <w:sz w:val="20"/>
        </w:rPr>
        <w:t>Cláusula 5 – Aceptación</w:t>
      </w:r>
    </w:p>
    <w:p>
      <w:r>
        <w:rPr>
          <w:b w:val="0"/>
          <w:sz w:val="20"/>
        </w:rPr>
        <w:t>El empleado declara haber leído, comprendido y aceptado las condiciones establecidas en esta solicitud, así como las políticas internas de la empresa relativas a la entrega y uso de uniformes de trabajo.</w:t>
      </w:r>
    </w:p>
    <w:p/>
    <w:p/>
    <w:p>
      <w:r>
        <w:rPr>
          <w:b w:val="0"/>
          <w:sz w:val="20"/>
        </w:rPr>
        <w:t>Lugar : ___________________________________    Fecha : 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Empleado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Empresa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https://lex-mercantil.com/solicitud-de-uniformes-de-trabajo/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https://lex-mercantil.com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lex-mercantil.com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mercantil.com/solicitud-de-uniformes-de-trabajo/" TargetMode="External"/><Relationship Id="rId10" Type="http://schemas.openxmlformats.org/officeDocument/2006/relationships/hyperlink" Target="https://lex-mercant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